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 A"/>
        <w:jc w:val="center"/>
        <w:rPr>
          <w:rFonts w:ascii="Helvetica Neue Light" w:cs="Helvetica Neue Light" w:hAnsi="Helvetica Neue Light" w:eastAsia="Helvetica Neue Light"/>
          <w:color w:val="ff5b00"/>
          <w:sz w:val="20"/>
          <w:szCs w:val="20"/>
        </w:rPr>
      </w:pPr>
      <w:r>
        <w:rPr>
          <w:rFonts w:ascii="Helvetica Neue Light" w:hAnsi="Helvetica Neue Light"/>
          <w:color w:val="ff5b00"/>
          <w:sz w:val="42"/>
          <w:szCs w:val="42"/>
          <w:rtl w:val="0"/>
          <w:lang w:val="en-US"/>
        </w:rPr>
        <w:t>PLAN TO BE YOUR BEST</w:t>
      </w:r>
      <w:r>
        <w:rPr>
          <w:rFonts w:ascii="Helvetica Neue Light" w:hAnsi="Helvetica Neue Light"/>
          <w:color w:val="ff5b00"/>
          <w:sz w:val="42"/>
          <w:szCs w:val="42"/>
          <w:rtl w:val="0"/>
          <w:lang w:val="en-US"/>
        </w:rPr>
        <w:t xml:space="preserve">  </w:t>
      </w:r>
      <w:r>
        <w:rPr>
          <w:rFonts w:ascii="Helvetica Neue Light" w:hAnsi="Helvetica Neue Light"/>
          <w:color w:val="1692a5"/>
          <w:sz w:val="42"/>
          <w:szCs w:val="42"/>
          <w:rtl w:val="0"/>
          <w:lang w:val="en-US"/>
        </w:rPr>
        <w:t>ACTION PLAN</w:t>
      </w: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tbl>
      <w:tblPr>
        <w:tblW w:w="103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46"/>
        <w:gridCol w:w="4335"/>
        <w:gridCol w:w="846"/>
        <w:gridCol w:w="433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Helvetica Neue" w:hAnsi="Helvetica Neue"/>
                <w:rtl w:val="0"/>
              </w:rPr>
              <w:t>NAME</w:t>
            </w:r>
          </w:p>
        </w:tc>
        <w:tc>
          <w:tcPr>
            <w:tcW w:type="dxa" w:w="4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4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tbl>
      <w:tblPr>
        <w:tblW w:w="1036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63"/>
      </w:tblGrid>
      <w:tr>
        <w:tblPrEx>
          <w:shd w:val="clear" w:color="auto" w:fill="auto"/>
        </w:tblPrEx>
        <w:trPr>
          <w:trHeight w:val="22" w:hRule="atLeast"/>
        </w:trPr>
        <w:tc>
          <w:tcPr>
            <w:tcW w:type="dxa" w:w="10363"/>
            <w:tcBorders>
              <w:top w:val="nil"/>
              <w:left w:val="nil"/>
              <w:bottom w:val="single" w:color="3f3f3f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 Neue Light" w:hAnsi="Helvetica Neue Light"/>
                <w:rtl w:val="0"/>
              </w:rPr>
              <w:t>VALUES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 Neue Light" w:hAnsi="Helvetica Neue Light"/>
                <w:color w:val="7f7f7f"/>
                <w:rtl w:val="0"/>
              </w:rPr>
              <w:t>Succinctly define your mental picture of what you want to achieve over time.</w:t>
            </w: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 Neue Light" w:hAnsi="Helvetica Neue Light"/>
                <w:rtl w:val="0"/>
              </w:rPr>
              <w:t>MISSION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 Neue Light" w:hAnsi="Helvetica Neue Light"/>
                <w:color w:val="7f7f7f"/>
                <w:rtl w:val="0"/>
              </w:rPr>
              <w:t>Succinctly define *what* you do, *who* you do it for, and *how* you will get there.</w:t>
            </w: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 Neue Light" w:hAnsi="Helvetica Neue Light"/>
                <w:rtl w:val="0"/>
              </w:rPr>
              <w:t>IDENTITY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Helvetica Neue Light" w:hAnsi="Helvetica Neue Light"/>
                <w:color w:val="7f7f7f"/>
                <w:rtl w:val="0"/>
              </w:rPr>
              <w:t>Three qualities that are true, good and unchanging.</w:t>
            </w:r>
          </w:p>
          <w:p>
            <w:pPr>
              <w:pStyle w:val="Free Form"/>
            </w:pP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 Neue Light" w:hAnsi="Helvetica Neue Light"/>
                <w:rtl w:val="0"/>
              </w:rPr>
              <w:t>OBJECTIVE</w:t>
            </w:r>
          </w:p>
        </w:tc>
      </w:tr>
      <w:tr>
        <w:tblPrEx>
          <w:shd w:val="clear" w:color="auto" w:fill="auto"/>
        </w:tblPrEx>
        <w:trPr>
          <w:trHeight w:val="54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spacing w:line="312" w:lineRule="auto"/>
            </w:pPr>
            <w:r>
              <w:rPr>
                <w:rFonts w:ascii="Helvetica Neue Light" w:hAnsi="Helvetica Neue Light"/>
                <w:color w:val="7f7f7f"/>
                <w:rtl w:val="0"/>
              </w:rPr>
              <w:t>One clear and specific statement regarding one objective.</w:t>
            </w:r>
          </w:p>
          <w:p>
            <w:pPr>
              <w:pStyle w:val="Free Form"/>
              <w:spacing w:line="312" w:lineRule="auto"/>
            </w:pP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 Neue Light" w:hAnsi="Helvetica Neue Light"/>
                <w:rtl w:val="0"/>
              </w:rPr>
              <w:t>STRATEGIES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rFonts w:ascii="Helvetica Neue Light" w:cs="Helvetica Neue Light" w:hAnsi="Helvetica Neue Light" w:eastAsia="Helvetica Neue Light"/>
                <w:color w:val="7f7f7f"/>
              </w:rPr>
            </w:pPr>
            <w:r>
              <w:rPr>
                <w:rFonts w:ascii="Helvetica Neue Light" w:hAnsi="Helvetica Neue Light"/>
                <w:color w:val="7f7f7f"/>
                <w:rtl w:val="0"/>
              </w:rPr>
              <w:t>List of strategic initiatives</w:t>
            </w:r>
            <w:r>
              <w:rPr>
                <w:rFonts w:ascii="Helvetica Neue Light" w:hAnsi="Helvetica Neue Light"/>
                <w:color w:val="7f7f7f"/>
                <w:rtl w:val="0"/>
                <w:lang w:val="en-US"/>
              </w:rPr>
              <w:t>; e</w:t>
            </w:r>
            <w:r>
              <w:rPr>
                <w:rFonts w:ascii="Helvetica Neue Light" w:hAnsi="Helvetica Neue Light"/>
                <w:color w:val="7f7f7f"/>
                <w:rtl w:val="0"/>
              </w:rPr>
              <w:t>ach describes *how* you</w:t>
            </w:r>
            <w:r>
              <w:rPr>
                <w:rFonts w:ascii="Helvetica Neue Light" w:hAnsi="Helvetica Neue Light" w:hint="default"/>
                <w:color w:val="7f7f7f"/>
                <w:rtl w:val="0"/>
              </w:rPr>
              <w:t>’</w:t>
            </w:r>
            <w:r>
              <w:rPr>
                <w:rFonts w:ascii="Helvetica Neue Light" w:hAnsi="Helvetica Neue Light"/>
                <w:color w:val="7f7f7f"/>
                <w:rtl w:val="0"/>
              </w:rPr>
              <w:t>re going to achieve the objective</w:t>
            </w:r>
            <w:r>
              <w:rPr>
                <w:rFonts w:ascii="Helvetica Neue Light" w:hAnsi="Helvetica Neue Light"/>
                <w:color w:val="7f7f7f"/>
                <w:rtl w:val="0"/>
                <w:lang w:val="en-US"/>
              </w:rPr>
              <w:t>.</w:t>
            </w: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</w:pPr>
            <w:r>
              <w:rPr>
                <w:rFonts w:ascii="Helvetica Neue Light" w:cs="Helvetica Neue Light" w:hAnsi="Helvetica Neue Light" w:eastAsia="Helvetica Neue Light"/>
              </w:rPr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 Neue Light" w:hAnsi="Helvetica Neue Light"/>
                <w:rtl w:val="0"/>
              </w:rPr>
              <w:t>TACTICS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rFonts w:ascii="Helvetica Neue Light" w:cs="Helvetica Neue Light" w:hAnsi="Helvetica Neue Light" w:eastAsia="Helvetica Neue Light"/>
                <w:color w:val="7f7f7f"/>
              </w:rPr>
            </w:pPr>
            <w:r>
              <w:rPr>
                <w:rFonts w:ascii="Helvetica Neue Light" w:hAnsi="Helvetica Neue Light"/>
                <w:color w:val="7f7f7f"/>
                <w:rtl w:val="0"/>
              </w:rPr>
              <w:t>Specific action steps</w:t>
            </w:r>
            <w:r>
              <w:rPr>
                <w:rFonts w:ascii="Helvetica Neue Light" w:hAnsi="Helvetica Neue Light"/>
                <w:color w:val="7f7f7f"/>
                <w:rtl w:val="0"/>
                <w:lang w:val="en-US"/>
              </w:rPr>
              <w:t>; at least one tactic for every strategy.</w:t>
            </w: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</w:pPr>
            <w:r>
              <w:rPr>
                <w:rFonts w:ascii="Helvetica Neue Light" w:cs="Helvetica Neue Light" w:hAnsi="Helvetica Neue Light" w:eastAsia="Helvetica Neue Light"/>
              </w:rPr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 Neue Light" w:hAnsi="Helvetica Neue Light"/>
                <w:rtl w:val="0"/>
              </w:rPr>
              <w:t>CRITICAL SUCCESS FACTORS</w:t>
            </w: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0363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rPr>
                <w:rFonts w:ascii="Helvetica Neue Light" w:cs="Helvetica Neue Light" w:hAnsi="Helvetica Neue Light" w:eastAsia="Helvetica Neue Light"/>
                <w:color w:val="7f7f7f"/>
              </w:rPr>
            </w:pPr>
            <w:r>
              <w:rPr>
                <w:rFonts w:ascii="Helvetica Neue Light" w:hAnsi="Helvetica Neue Light"/>
                <w:color w:val="7f7f7f"/>
                <w:rtl w:val="0"/>
                <w:lang w:val="en-US"/>
              </w:rPr>
              <w:t>A short list of variables and conditions that will have a profound impact on your success.</w:t>
            </w: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  <w:rPr>
                <w:rFonts w:ascii="Helvetica Neue Light" w:cs="Helvetica Neue Light" w:hAnsi="Helvetica Neue Light" w:eastAsia="Helvetica Neue Light"/>
              </w:rPr>
            </w:pPr>
          </w:p>
          <w:p>
            <w:pPr>
              <w:pStyle w:val="Free Form"/>
            </w:pPr>
            <w:r>
              <w:rPr>
                <w:rFonts w:ascii="Helvetica Neue Light" w:cs="Helvetica Neue Light" w:hAnsi="Helvetica Neue Light" w:eastAsia="Helvetica Neue Light"/>
              </w:rPr>
            </w:r>
          </w:p>
        </w:tc>
      </w:tr>
    </w:tbl>
    <w:p>
      <w:pPr>
        <w:pStyle w:val="Normal.0"/>
        <w:jc w:val="center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</w:pPr>
      <w:r>
        <w:rPr>
          <w:rFonts w:ascii="Helvetica Neue Light" w:hAnsi="Helvetica Neue Light"/>
          <w:sz w:val="20"/>
          <w:szCs w:val="20"/>
          <w:rtl w:val="0"/>
          <w:lang w:val="en-US"/>
        </w:rPr>
        <w:t>Continued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tbl>
      <w:tblPr>
        <w:tblW w:w="103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92"/>
        <w:gridCol w:w="819"/>
        <w:gridCol w:w="4352"/>
      </w:tblGrid>
      <w:tr>
        <w:tblPrEx>
          <w:shd w:val="clear" w:color="auto" w:fill="auto"/>
        </w:tblPrEx>
        <w:trPr>
          <w:trHeight w:val="317" w:hRule="atLeast"/>
        </w:trPr>
        <w:tc>
          <w:tcPr>
            <w:tcW w:type="dxa" w:w="5192"/>
            <w:tcBorders>
              <w:top w:val="nil"/>
              <w:left w:val="nil"/>
              <w:bottom w:val="nil"/>
              <w:right w:val="single" w:color="3f3f3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 A"/>
              <w:jc w:val="center"/>
            </w:pPr>
            <w:r>
              <w:rPr>
                <w:rFonts w:ascii="Helvetica Neue Light" w:hAnsi="Helvetica Neue Light"/>
                <w:color w:val="ff5b00"/>
                <w:sz w:val="26"/>
                <w:szCs w:val="26"/>
                <w:rtl w:val="0"/>
                <w:lang w:val="en-US"/>
              </w:rPr>
              <w:t>PLAN TO BE YOUR BEST</w:t>
            </w:r>
            <w:r>
              <w:rPr>
                <w:rFonts w:ascii="Helvetica Neue Light" w:hAnsi="Helvetica Neue Light"/>
                <w:color w:val="ff5b00"/>
                <w:sz w:val="26"/>
                <w:szCs w:val="26"/>
                <w:rtl w:val="0"/>
                <w:lang w:val="en-US"/>
              </w:rPr>
              <w:t xml:space="preserve">  </w:t>
            </w:r>
            <w:r>
              <w:rPr>
                <w:rFonts w:ascii="Helvetica Neue Light" w:hAnsi="Helvetica Neue Light"/>
                <w:color w:val="1692a5"/>
                <w:sz w:val="26"/>
                <w:szCs w:val="26"/>
                <w:rtl w:val="0"/>
                <w:lang w:val="en-US"/>
              </w:rPr>
              <w:t>ACTION PLAN</w:t>
            </w:r>
          </w:p>
        </w:tc>
        <w:tc>
          <w:tcPr>
            <w:tcW w:type="dxa" w:w="818"/>
            <w:tcBorders>
              <w:top w:val="single" w:color="3f3f3f" w:sz="2" w:space="0" w:shadow="0" w:frame="0"/>
              <w:left w:val="single" w:color="3f3f3f" w:sz="2" w:space="0" w:shadow="0" w:frame="0"/>
              <w:bottom w:val="single" w:color="3f3f3f" w:sz="2" w:space="0" w:shadow="0" w:frame="0"/>
              <w:right w:val="single" w:color="7f7f7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right"/>
            </w:pPr>
            <w:r>
              <w:rPr>
                <w:rFonts w:ascii="Helvetica Neue Light" w:hAnsi="Helvetica Neue Light"/>
                <w:rtl w:val="0"/>
              </w:rPr>
              <w:t>NAME</w:t>
            </w:r>
          </w:p>
        </w:tc>
        <w:tc>
          <w:tcPr>
            <w:tcW w:type="dxa" w:w="4351"/>
            <w:tcBorders>
              <w:top w:val="single" w:color="3f3f3f" w:sz="2" w:space="0" w:shadow="0" w:frame="0"/>
              <w:left w:val="single" w:color="7f7f7f" w:sz="2" w:space="0" w:shadow="0" w:frame="0"/>
              <w:bottom w:val="single" w:color="3f3f3f" w:sz="2" w:space="0" w:shadow="0" w:frame="0"/>
              <w:right w:val="single" w:color="3f3f3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Free Form A"/>
        <w:rPr>
          <w:rFonts w:ascii="Helvetica Neue Light" w:cs="Helvetica Neue Light" w:hAnsi="Helvetica Neue Light" w:eastAsia="Helvetica Neue Light"/>
          <w:color w:val="ff5b00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en-US"/>
        </w:rPr>
        <w:t>PAGE 2</w:t>
      </w: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6"/>
          <w:szCs w:val="26"/>
        </w:rPr>
      </w:pPr>
      <w:r>
        <w:rPr>
          <w:rFonts w:ascii="Helvetica Neue Light" w:hAnsi="Helvetica Neue Light"/>
          <w:sz w:val="26"/>
          <w:szCs w:val="26"/>
          <w:rtl w:val="0"/>
          <w:lang w:val="en-US"/>
        </w:rPr>
        <w:t>Timeline</w:t>
      </w: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cs="Helvetica Neue Light" w:hAnsi="Helvetica Neue Light" w:eastAsia="Helvetica Neue Light"/>
        </w:rPr>
        <w:tab/>
        <w:tab/>
        <w:tab/>
        <w:tab/>
        <w:tab/>
        <w:tab/>
        <w:tab/>
      </w:r>
      <w:r>
        <w:rPr>
          <w:rFonts w:ascii="Helvetica Neue Light" w:hAnsi="Helvetica Neue Light"/>
          <w:color w:val="7f7f7f"/>
          <w:rtl w:val="0"/>
          <w:lang w:val="en-US"/>
        </w:rPr>
        <w:t>/ - - - - - - - - - - - - - -INSERT DATES</w:t>
      </w:r>
      <w:r>
        <w:rPr>
          <w:rFonts w:ascii="Helvetica Neue Light" w:hAnsi="Helvetica Neue Light"/>
          <w:color w:val="7f7f7f"/>
          <w:rtl w:val="0"/>
          <w:lang w:val="en-US"/>
        </w:rPr>
        <w:t>- - - - - - - - - - - - - -</w:t>
      </w:r>
      <w:r>
        <w:rPr>
          <w:rFonts w:ascii="Helvetica Neue Light" w:hAnsi="Helvetica Neue Light"/>
          <w:color w:val="7f7f7f"/>
          <w:rtl w:val="0"/>
          <w:lang w:val="en-US"/>
        </w:rPr>
        <w:t>\</w:t>
      </w:r>
    </w:p>
    <w:tbl>
      <w:tblPr>
        <w:tblW w:w="103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59"/>
        <w:gridCol w:w="628"/>
        <w:gridCol w:w="635"/>
        <w:gridCol w:w="635"/>
        <w:gridCol w:w="636"/>
        <w:gridCol w:w="634"/>
        <w:gridCol w:w="636"/>
        <w:gridCol w:w="635"/>
        <w:gridCol w:w="635"/>
        <w:gridCol w:w="635"/>
      </w:tblGrid>
      <w:tr>
        <w:tblPrEx>
          <w:shd w:val="clear" w:color="auto" w:fill="auto"/>
        </w:tblPrEx>
        <w:trPr>
          <w:trHeight w:val="344" w:hRule="atLeast"/>
        </w:trPr>
        <w:tc>
          <w:tcPr>
            <w:tcW w:type="dxa" w:w="465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196a7f"/>
                <w:sz w:val="20"/>
                <w:szCs w:val="20"/>
                <w:u w:color="196a7f"/>
                <w:rtl w:val="0"/>
                <w:lang w:val="en-US"/>
              </w:rPr>
              <w:t>INITIATIVES / TASKS</w:t>
            </w:r>
          </w:p>
        </w:tc>
        <w:tc>
          <w:tcPr>
            <w:tcW w:type="dxa" w:w="6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465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465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465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465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465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4659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6"/>
          <w:szCs w:val="26"/>
          <w:rtl w:val="0"/>
          <w:lang w:val="en-US"/>
        </w:rPr>
        <w:t>Action Steps</w:t>
      </w:r>
    </w:p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tbl>
      <w:tblPr>
        <w:tblW w:w="103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2"/>
        <w:gridCol w:w="3923"/>
        <w:gridCol w:w="977"/>
        <w:gridCol w:w="765"/>
        <w:gridCol w:w="2011"/>
      </w:tblGrid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Light" w:hAnsi="Helvetica Neue Light"/>
                <w:sz w:val="20"/>
                <w:szCs w:val="20"/>
                <w:u w:color="000000"/>
                <w:rtl w:val="0"/>
                <w:lang w:val="en-US"/>
              </w:rPr>
              <w:t>Item</w:t>
            </w:r>
          </w:p>
        </w:tc>
        <w:tc>
          <w:tcPr>
            <w:tcW w:type="dxa" w:w="392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Light" w:hAnsi="Helvetica Neue Light"/>
                <w:sz w:val="20"/>
                <w:szCs w:val="20"/>
                <w:u w:color="000000"/>
                <w:rtl w:val="0"/>
                <w:lang w:val="en-US"/>
              </w:rPr>
              <w:t>Task</w:t>
            </w:r>
          </w:p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Light" w:hAnsi="Helvetica Neue Light"/>
                <w:sz w:val="20"/>
                <w:szCs w:val="20"/>
                <w:u w:color="000000"/>
                <w:rtl w:val="0"/>
                <w:lang w:val="en-US"/>
              </w:rPr>
              <w:t>Who</w:t>
            </w:r>
          </w:p>
        </w:tc>
        <w:tc>
          <w:tcPr>
            <w:tcW w:type="dxa" w:w="76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Light" w:hAnsi="Helvetica Neue Light"/>
                <w:sz w:val="20"/>
                <w:szCs w:val="20"/>
                <w:u w:color="000000"/>
                <w:rtl w:val="0"/>
                <w:lang w:val="en-US"/>
              </w:rPr>
              <w:t>Due</w:t>
            </w:r>
          </w:p>
        </w:tc>
        <w:tc>
          <w:tcPr>
            <w:tcW w:type="dxa" w:w="201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 Light" w:hAnsi="Helvetica Neue Light"/>
                <w:sz w:val="20"/>
                <w:szCs w:val="20"/>
                <w:u w:color="000000"/>
                <w:rtl w:val="0"/>
                <w:lang w:val="en-US"/>
              </w:rPr>
              <w:t>Status</w:t>
            </w:r>
          </w:p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69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2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Normal.0"/>
      </w:pPr>
      <w:r>
        <w:rPr>
          <w:rFonts w:ascii="Helvetica Neue Light" w:cs="Helvetica Neue Light" w:hAnsi="Helvetica Neue Light" w:eastAsia="Helvetica Neue Light"/>
          <w:sz w:val="20"/>
          <w:szCs w:val="20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864" w:right="936" w:bottom="720" w:left="936" w:header="504" w:footer="50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jc w:val="center"/>
      <w:rPr>
        <w:rFonts w:ascii="Helvetica Neue Light" w:hAnsi="Helvetica Neue Light"/>
        <w:sz w:val="18"/>
        <w:szCs w:val="18"/>
      </w:rPr>
    </w:pPr>
  </w:p>
  <w:p>
    <w:pPr>
      <w:pStyle w:val="Header &amp; Footer A"/>
      <w:jc w:val="center"/>
    </w:pPr>
    <w:r>
      <w:rPr>
        <w:rFonts w:ascii="Helvetica Neue Light" w:hAnsi="Helvetica Neue Light" w:hint="default"/>
        <w:color w:val="dd2067"/>
        <w:sz w:val="18"/>
        <w:szCs w:val="18"/>
        <w:rtl w:val="0"/>
        <w:lang w:val="en-US"/>
      </w:rPr>
      <w:t xml:space="preserve">© </w:t>
    </w:r>
    <w:r>
      <w:rPr>
        <w:rFonts w:ascii="Helvetica Neue Light" w:hAnsi="Helvetica Neue Light"/>
        <w:color w:val="dd2067"/>
        <w:sz w:val="18"/>
        <w:szCs w:val="18"/>
        <w:rtl w:val="0"/>
        <w:lang w:val="en-US"/>
      </w:rPr>
      <w:t xml:space="preserve">Rick Cram </w:t>
    </w:r>
    <w:r>
      <w:rPr>
        <w:rFonts w:ascii="Helvetica Neue Light" w:hAnsi="Helvetica Neue Light" w:hint="default"/>
        <w:color w:val="dd2067"/>
        <w:sz w:val="18"/>
        <w:szCs w:val="18"/>
        <w:rtl w:val="0"/>
        <w:lang w:val="en-US"/>
      </w:rPr>
      <w:t xml:space="preserve">— </w:t>
    </w:r>
    <w:r>
      <w:rPr>
        <w:rFonts w:ascii="Helvetica Neue Light" w:hAnsi="Helvetica Neue Light"/>
        <w:color w:val="dd2067"/>
        <w:sz w:val="18"/>
        <w:szCs w:val="18"/>
        <w:rtl w:val="0"/>
        <w:lang w:val="en-US"/>
      </w:rPr>
      <w:t xml:space="preserve">Confidential. Do not copy. Do not distribute.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"http://www.RickCram.com"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www.RickCram.com</w:t>
    </w:r>
    <w:r>
      <w:rPr/>
      <w:fldChar w:fldCharType="end" w:fldLock="0"/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</w:t>
    </w:r>
    <w:r>
      <w:rPr>
        <w:rFonts w:ascii="Helvetica Neue Light" w:hAnsi="Helvetica Neue Light" w:hint="default"/>
        <w:color w:val="676767"/>
        <w:sz w:val="18"/>
        <w:szCs w:val="18"/>
        <w:rtl w:val="0"/>
        <w:lang w:val="en-US"/>
      </w:rPr>
      <w:t>•</w:t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617-816-7017  </w:t>
    </w:r>
    <w:r>
      <w:rPr>
        <w:rFonts w:ascii="Helvetica Neue Light" w:hAnsi="Helvetica Neue Light" w:hint="default"/>
        <w:color w:val="676767"/>
        <w:sz w:val="18"/>
        <w:szCs w:val="18"/>
        <w:rtl w:val="0"/>
        <w:lang w:val="en-US"/>
      </w:rPr>
      <w:t>•</w:t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Email: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"mailto:rick@rickcram.com"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rick@rickcram.com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jc w:val="center"/>
      <w:rPr>
        <w:rFonts w:ascii="Helvetica Neue Light" w:cs="Helvetica Neue Light" w:hAnsi="Helvetica Neue Light" w:eastAsia="Helvetica Neue Light"/>
        <w:sz w:val="18"/>
        <w:szCs w:val="18"/>
      </w:rPr>
    </w:pPr>
  </w:p>
  <w:p>
    <w:pPr>
      <w:pStyle w:val="Header &amp; Footer A"/>
      <w:jc w:val="center"/>
    </w:pPr>
    <w:r>
      <w:rPr>
        <w:rFonts w:ascii="Helvetica Neue Light" w:hAnsi="Helvetica Neue Light" w:hint="default"/>
        <w:color w:val="dd2067"/>
        <w:sz w:val="18"/>
        <w:szCs w:val="18"/>
        <w:rtl w:val="0"/>
        <w:lang w:val="en-US"/>
      </w:rPr>
      <w:t xml:space="preserve">© </w:t>
    </w:r>
    <w:r>
      <w:rPr>
        <w:rFonts w:ascii="Helvetica Neue Light" w:hAnsi="Helvetica Neue Light"/>
        <w:color w:val="dd2067"/>
        <w:sz w:val="18"/>
        <w:szCs w:val="18"/>
        <w:rtl w:val="0"/>
        <w:lang w:val="en-US"/>
      </w:rPr>
      <w:t xml:space="preserve">Rick Cram </w:t>
    </w:r>
    <w:r>
      <w:rPr>
        <w:rFonts w:ascii="Helvetica Neue Light" w:hAnsi="Helvetica Neue Light" w:hint="default"/>
        <w:color w:val="dd2067"/>
        <w:sz w:val="18"/>
        <w:szCs w:val="18"/>
        <w:rtl w:val="0"/>
        <w:lang w:val="en-US"/>
      </w:rPr>
      <w:t xml:space="preserve">— </w:t>
    </w:r>
    <w:r>
      <w:rPr>
        <w:rFonts w:ascii="Helvetica Neue Light" w:hAnsi="Helvetica Neue Light"/>
        <w:color w:val="dd2067"/>
        <w:sz w:val="18"/>
        <w:szCs w:val="18"/>
        <w:rtl w:val="0"/>
        <w:lang w:val="en-US"/>
      </w:rPr>
      <w:t xml:space="preserve">Confidential. Do not copy. Do not distribute.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"http://www.RickCram.com"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www.RickCram.com</w:t>
    </w:r>
    <w:r>
      <w:rPr/>
      <w:fldChar w:fldCharType="end" w:fldLock="0"/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</w:t>
    </w:r>
    <w:r>
      <w:rPr>
        <w:rFonts w:ascii="Helvetica Neue Light" w:hAnsi="Helvetica Neue Light" w:hint="default"/>
        <w:color w:val="676767"/>
        <w:sz w:val="18"/>
        <w:szCs w:val="18"/>
        <w:rtl w:val="0"/>
        <w:lang w:val="en-US"/>
      </w:rPr>
      <w:t>•</w:t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617-816-7017  </w:t>
    </w:r>
    <w:r>
      <w:rPr>
        <w:rFonts w:ascii="Helvetica Neue Light" w:hAnsi="Helvetica Neue Light" w:hint="default"/>
        <w:color w:val="676767"/>
        <w:sz w:val="18"/>
        <w:szCs w:val="18"/>
        <w:rtl w:val="0"/>
        <w:lang w:val="en-US"/>
      </w:rPr>
      <w:t>•</w:t>
    </w:r>
    <w:r>
      <w:rPr>
        <w:rFonts w:ascii="Helvetica Neue Light" w:hAnsi="Helvetica Neue Light"/>
        <w:sz w:val="18"/>
        <w:szCs w:val="18"/>
        <w:rtl w:val="0"/>
        <w:lang w:val="en-US"/>
      </w:rPr>
      <w:t xml:space="preserve">  Email: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"mailto:rick@rickcram.com"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n-US"/>
      </w:rPr>
      <w:t>rick@rickcram.com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jc w:val="right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Helvetica Neue Light" w:cs="Helvetica Neue Light" w:hAnsi="Helvetica Neue Light" w:eastAsia="Helvetica Neue Light"/>
      <w:sz w:val="18"/>
      <w:szCs w:val="18"/>
      <w:u w:val="none"/>
    </w:rPr>
  </w:style>
  <w:style w:type="character" w:styleId="Hyperlink.1">
    <w:name w:val="Hyperlink.1"/>
    <w:basedOn w:val="Link"/>
    <w:next w:val="Hyperlink.1"/>
    <w:rPr>
      <w:rFonts w:ascii="Helvetica Neue Light" w:cs="Helvetica Neue Light" w:hAnsi="Helvetica Neue Light" w:eastAsia="Helvetica Neue Light"/>
      <w:sz w:val="18"/>
      <w:szCs w:val="18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